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第九届广西文艺创作铜鼓奖参评作品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申报汇总表</w:t>
      </w:r>
    </w:p>
    <w:p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推荐单位（盖章）：</w:t>
      </w:r>
    </w:p>
    <w:tbl>
      <w:tblPr>
        <w:tblStyle w:val="5"/>
        <w:tblW w:w="14706" w:type="dxa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2570"/>
        <w:gridCol w:w="2374"/>
        <w:gridCol w:w="1007"/>
        <w:gridCol w:w="4285"/>
        <w:gridCol w:w="3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jc w:val="center"/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570" w:type="dxa"/>
          </w:tcPr>
          <w:p>
            <w:pPr>
              <w:jc w:val="center"/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  <w:t>作品名称</w:t>
            </w:r>
          </w:p>
        </w:tc>
        <w:tc>
          <w:tcPr>
            <w:tcW w:w="2374" w:type="dxa"/>
          </w:tcPr>
          <w:p>
            <w:pPr>
              <w:jc w:val="center"/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  <w:t>作者或创作单位</w:t>
            </w:r>
          </w:p>
        </w:tc>
        <w:tc>
          <w:tcPr>
            <w:tcW w:w="1007" w:type="dxa"/>
          </w:tcPr>
          <w:p>
            <w:pPr>
              <w:jc w:val="center"/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  <w:t>类别</w:t>
            </w:r>
          </w:p>
        </w:tc>
        <w:tc>
          <w:tcPr>
            <w:tcW w:w="4285" w:type="dxa"/>
          </w:tcPr>
          <w:p>
            <w:pPr>
              <w:jc w:val="center"/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pacing w:val="-20"/>
                <w:w w:val="90"/>
                <w:sz w:val="28"/>
                <w:szCs w:val="28"/>
                <w:lang w:eastAsia="zh-CN"/>
              </w:rPr>
              <w:t>首次</w:t>
            </w:r>
            <w:r>
              <w:rPr>
                <w:rFonts w:hint="eastAsia" w:ascii="黑体" w:hAnsi="黑体" w:eastAsia="黑体" w:cs="黑体"/>
                <w:b/>
                <w:bCs w:val="0"/>
                <w:spacing w:val="-20"/>
                <w:w w:val="90"/>
                <w:sz w:val="28"/>
                <w:szCs w:val="28"/>
              </w:rPr>
              <w:t>发表（出版、展出、播映、演出）时间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8"/>
                <w:szCs w:val="28"/>
                <w:vertAlign w:val="baseline"/>
                <w:lang w:eastAsia="zh-CN"/>
              </w:rPr>
              <w:t>申报作品联系人及电话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570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374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007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285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52" w:type="dxa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E59E4"/>
    <w:rsid w:val="4B0E59E4"/>
    <w:rsid w:val="51602057"/>
    <w:rsid w:val="6587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2019-06-27T12:14:00Z</dcterms:created>
  <dc:creator>微笑的鱼</dc:creator>
  <cp:lastModifiedBy>微笑的鱼</cp:lastModifiedBy>
  <cp:lastPrinted>2019-07-01T02:09:19Z</cp:lastPrinted>
  <dcterms:modified xsi:type="dcterms:W3CDTF">2019-07-01T02:25:43Z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